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5" w:rsidRPr="00113EE5" w:rsidRDefault="00113EE5" w:rsidP="00113EE5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113EE5">
        <w:rPr>
          <w:b/>
          <w:sz w:val="72"/>
          <w:u w:val="single"/>
        </w:rPr>
        <w:t>Board Games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Apples to Apples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Backgammon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Checkers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Chess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Cranium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Playing Cards &amp; Chips</w:t>
      </w:r>
    </w:p>
    <w:p w:rsidR="00113EE5" w:rsidRPr="00BB344D" w:rsidRDefault="00113EE5" w:rsidP="00113EE5">
      <w:pPr>
        <w:jc w:val="center"/>
        <w:rPr>
          <w:sz w:val="44"/>
        </w:rPr>
      </w:pPr>
      <w:proofErr w:type="spellStart"/>
      <w:r w:rsidRPr="00BB344D">
        <w:rPr>
          <w:sz w:val="44"/>
        </w:rPr>
        <w:t>Jenga</w:t>
      </w:r>
      <w:proofErr w:type="spellEnd"/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Monopoly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Pictionary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Risk</w:t>
      </w:r>
    </w:p>
    <w:p w:rsidR="00113EE5" w:rsidRPr="00BB344D" w:rsidRDefault="00113EE5" w:rsidP="00113EE5">
      <w:pPr>
        <w:jc w:val="center"/>
        <w:rPr>
          <w:sz w:val="44"/>
        </w:rPr>
      </w:pPr>
      <w:proofErr w:type="spellStart"/>
      <w:r w:rsidRPr="00BB344D">
        <w:rPr>
          <w:sz w:val="44"/>
        </w:rPr>
        <w:t>Scattergories</w:t>
      </w:r>
      <w:proofErr w:type="spellEnd"/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Scrabble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Taboo</w:t>
      </w:r>
    </w:p>
    <w:p w:rsidR="00113EE5" w:rsidRPr="00BB344D" w:rsidRDefault="00113EE5" w:rsidP="00113EE5">
      <w:pPr>
        <w:jc w:val="center"/>
        <w:rPr>
          <w:sz w:val="44"/>
        </w:rPr>
      </w:pPr>
      <w:r w:rsidRPr="00BB344D">
        <w:rPr>
          <w:sz w:val="44"/>
        </w:rPr>
        <w:t>UNO</w:t>
      </w:r>
    </w:p>
    <w:p w:rsidR="00BB344D" w:rsidRPr="00113EE5" w:rsidRDefault="00BB344D" w:rsidP="00113EE5">
      <w:pPr>
        <w:jc w:val="center"/>
        <w:rPr>
          <w:sz w:val="52"/>
        </w:rPr>
      </w:pPr>
      <w:r>
        <w:rPr>
          <w:sz w:val="52"/>
        </w:rPr>
        <w:t>Board Games are free to rent with a</w:t>
      </w:r>
      <w:r w:rsidR="00893EAB">
        <w:rPr>
          <w:sz w:val="52"/>
        </w:rPr>
        <w:t xml:space="preserve"> valid student, faculty, staff or alumni ID</w:t>
      </w:r>
      <w:r>
        <w:rPr>
          <w:sz w:val="52"/>
        </w:rPr>
        <w:t>.</w:t>
      </w:r>
    </w:p>
    <w:sectPr w:rsidR="00BB344D" w:rsidRPr="00113EE5" w:rsidSect="00113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5"/>
    <w:rsid w:val="00080076"/>
    <w:rsid w:val="000B1AEB"/>
    <w:rsid w:val="00113EE5"/>
    <w:rsid w:val="00893EAB"/>
    <w:rsid w:val="00BB344D"/>
    <w:rsid w:val="00D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Andrew Reed</cp:lastModifiedBy>
  <cp:revision>2</cp:revision>
  <dcterms:created xsi:type="dcterms:W3CDTF">2013-12-19T20:08:00Z</dcterms:created>
  <dcterms:modified xsi:type="dcterms:W3CDTF">2013-12-19T20:08:00Z</dcterms:modified>
</cp:coreProperties>
</file>